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4780F" w:rsidRPr="00B660F2" w14:paraId="3C35FB87" w14:textId="77777777" w:rsidTr="00172442">
        <w:trPr>
          <w:trHeight w:val="1266"/>
        </w:trPr>
        <w:tc>
          <w:tcPr>
            <w:tcW w:w="9322" w:type="dxa"/>
            <w:shd w:val="clear" w:color="auto" w:fill="9FA1E3"/>
          </w:tcPr>
          <w:p w14:paraId="69B4701E" w14:textId="77777777" w:rsidR="00CE60C9" w:rsidRDefault="008D36BB" w:rsidP="009F499A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D36B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รายงาน</w:t>
            </w:r>
            <w:r w:rsidR="00CE60C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</w:t>
            </w:r>
            <w:r w:rsidRPr="008D36B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</w:t>
            </w:r>
            <w:r w:rsidR="00CE60C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ดำเนินการตามมาตรการส่งเสริมคุณธรรมและความโปร่งใส</w:t>
            </w:r>
          </w:p>
          <w:p w14:paraId="4A3E1852" w14:textId="4C355D38" w:rsidR="00CE60C9" w:rsidRDefault="00CE60C9" w:rsidP="009F499A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ของ</w:t>
            </w:r>
            <w:r w:rsidR="005E682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องค์การบริหารส่วนตำบลอรัญคามวารี</w:t>
            </w:r>
          </w:p>
          <w:p w14:paraId="4B37F16F" w14:textId="77777777" w:rsidR="0074780F" w:rsidRPr="008D36BB" w:rsidRDefault="00F81B71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ประจำปีงบประมาณ พ.ศ. 2564</w:t>
            </w:r>
          </w:p>
        </w:tc>
      </w:tr>
    </w:tbl>
    <w:p w14:paraId="7DFF3977" w14:textId="77777777" w:rsidR="0076249B" w:rsidRPr="00B660F2" w:rsidRDefault="0076249B" w:rsidP="009F499A">
      <w:pPr>
        <w:pStyle w:val="Default"/>
        <w:tabs>
          <w:tab w:val="left" w:pos="1418"/>
          <w:tab w:val="left" w:pos="1701"/>
        </w:tabs>
        <w:rPr>
          <w:rFonts w:ascii="TH SarabunIT๙" w:hAnsi="TH SarabunIT๙" w:cs="TH SarabunIT๙"/>
        </w:rPr>
      </w:pPr>
    </w:p>
    <w:p w14:paraId="434C78C0" w14:textId="4E5CA518" w:rsidR="00C703F8" w:rsidRDefault="00CE60C9" w:rsidP="009F499A">
      <w:pPr>
        <w:pStyle w:val="Default"/>
        <w:tabs>
          <w:tab w:val="left" w:pos="1418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C703F8" w:rsidRPr="005E6825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มาตรการเพื่อขับเคลื่อนการส่งเสริมคุณธรรมและความโปร่งใสของ</w:t>
      </w:r>
      <w:r w:rsidR="005E6825" w:rsidRPr="005E682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องค์การบริหารส่วนตำบลอรัญคามวารี</w:t>
      </w:r>
      <w:r w:rsidR="00F86DF2" w:rsidRPr="005E6825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 2564</w:t>
      </w:r>
    </w:p>
    <w:p w14:paraId="67C13497" w14:textId="38911C1C" w:rsidR="00C703F8" w:rsidRDefault="00BF5461" w:rsidP="00172442">
      <w:pPr>
        <w:pStyle w:val="Default"/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03F8">
        <w:rPr>
          <w:rFonts w:ascii="TH SarabunIT๙" w:hAnsi="TH SarabunIT๙" w:cs="TH SarabunIT๙" w:hint="cs"/>
          <w:sz w:val="32"/>
          <w:szCs w:val="32"/>
          <w:cs/>
        </w:rPr>
        <w:t>ผู้บริหารและเจ้าหน้าที่ที่เกี่ยวข้องได้ร่วมกันพิจารณาเพื่อกำหนดมาตรการในการส่งเสริมคุณธรรมและความโปร่งใสของ</w:t>
      </w:r>
      <w:r w:rsidR="005E682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องค์การบริหารส่วนตำบลอรัญคามวารี</w:t>
      </w:r>
      <w:r w:rsidR="001274F7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2564</w:t>
      </w:r>
      <w:r w:rsidR="00C703F8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94"/>
        <w:gridCol w:w="1260"/>
        <w:gridCol w:w="1135"/>
        <w:gridCol w:w="2024"/>
      </w:tblGrid>
      <w:tr w:rsidR="00C703F8" w:rsidRPr="00416A1F" w14:paraId="43A2081C" w14:textId="77777777" w:rsidTr="00172442">
        <w:tc>
          <w:tcPr>
            <w:tcW w:w="1951" w:type="dxa"/>
            <w:shd w:val="clear" w:color="auto" w:fill="9FA1E3"/>
            <w:vAlign w:val="center"/>
          </w:tcPr>
          <w:p w14:paraId="7A0B72B2" w14:textId="77777777" w:rsidR="00C703F8" w:rsidRPr="00416A1F" w:rsidRDefault="00C703F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3094" w:type="dxa"/>
            <w:shd w:val="clear" w:color="auto" w:fill="9FA1E3"/>
            <w:vAlign w:val="center"/>
          </w:tcPr>
          <w:p w14:paraId="243C21CF" w14:textId="77777777" w:rsidR="00C703F8" w:rsidRPr="00416A1F" w:rsidRDefault="00C703F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1260" w:type="dxa"/>
            <w:shd w:val="clear" w:color="auto" w:fill="9FA1E3"/>
            <w:vAlign w:val="center"/>
          </w:tcPr>
          <w:p w14:paraId="31E9C184" w14:textId="77777777" w:rsidR="00C703F8" w:rsidRPr="00416A1F" w:rsidRDefault="00C703F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5" w:type="dxa"/>
            <w:shd w:val="clear" w:color="auto" w:fill="9FA1E3"/>
            <w:vAlign w:val="center"/>
          </w:tcPr>
          <w:p w14:paraId="6FB1AB15" w14:textId="77777777" w:rsidR="00C703F8" w:rsidRPr="00416A1F" w:rsidRDefault="00C703F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0DFD456F" w14:textId="77777777" w:rsidR="00C703F8" w:rsidRPr="00416A1F" w:rsidRDefault="00C703F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024" w:type="dxa"/>
            <w:shd w:val="clear" w:color="auto" w:fill="9FA1E3"/>
            <w:vAlign w:val="center"/>
          </w:tcPr>
          <w:p w14:paraId="485D7017" w14:textId="77777777" w:rsidR="00C703F8" w:rsidRPr="00416A1F" w:rsidRDefault="00C703F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C703F8" w:rsidRPr="00416A1F" w14:paraId="62458D69" w14:textId="77777777" w:rsidTr="00802B2E">
        <w:trPr>
          <w:trHeight w:val="5203"/>
        </w:trPr>
        <w:tc>
          <w:tcPr>
            <w:tcW w:w="1951" w:type="dxa"/>
            <w:shd w:val="clear" w:color="auto" w:fill="auto"/>
          </w:tcPr>
          <w:p w14:paraId="3A1DE746" w14:textId="77777777" w:rsidR="00C703F8" w:rsidRPr="00416A1F" w:rsidRDefault="00E60903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3094" w:type="dxa"/>
            <w:shd w:val="clear" w:color="auto" w:fill="auto"/>
          </w:tcPr>
          <w:p w14:paraId="283E3EC0" w14:textId="77777777" w:rsidR="00E60903" w:rsidRPr="00416A1F" w:rsidRDefault="00E60903" w:rsidP="00416A1F">
            <w:pPr>
              <w:pStyle w:val="a4"/>
              <w:tabs>
                <w:tab w:val="left" w:pos="1080"/>
                <w:tab w:val="left" w:pos="1418"/>
                <w:tab w:val="left" w:pos="1701"/>
              </w:tabs>
              <w:spacing w:after="0"/>
              <w:ind w:right="57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๑. ให้เจ้าหน้าที่ทุกคนปฏิบัติงานให้เป็นไปตามขั้นตอนของคู่มือการปฏิบัติงานหรือคู่มือการให้บริการประชาชน</w:t>
            </w:r>
          </w:p>
          <w:p w14:paraId="76FA08D0" w14:textId="77777777" w:rsidR="00E60903" w:rsidRPr="00416A1F" w:rsidRDefault="00E60903" w:rsidP="00416A1F">
            <w:pPr>
              <w:pStyle w:val="a4"/>
              <w:tabs>
                <w:tab w:val="left" w:pos="1080"/>
                <w:tab w:val="left" w:pos="1418"/>
                <w:tab w:val="left" w:pos="1701"/>
              </w:tabs>
              <w:spacing w:after="0"/>
              <w:ind w:right="5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2. การใช้ดุลพินิจ</w:t>
            </w:r>
            <w:r w:rsidRPr="00416A1F">
              <w:rPr>
                <w:rFonts w:ascii="TH SarabunIT๙" w:hAnsi="TH SarabunIT๙" w:cs="TH SarabunIT๙" w:hint="cs"/>
                <w:color w:val="000000"/>
                <w:spacing w:val="6"/>
                <w:sz w:val="32"/>
                <w:szCs w:val="32"/>
                <w:cs/>
              </w:rPr>
              <w:t xml:space="preserve"> ต้องเป็นไปตามที่กฎหมายบัญญัติให้กระทำการอย่างหนึ่ง</w:t>
            </w:r>
            <w:r w:rsidRPr="00416A1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อย่างใด โดยอิสระ</w:t>
            </w:r>
          </w:p>
          <w:p w14:paraId="71311530" w14:textId="77777777" w:rsidR="00C703F8" w:rsidRPr="00416A1F" w:rsidRDefault="00E60903" w:rsidP="00802B2E">
            <w:pPr>
              <w:pStyle w:val="a4"/>
              <w:tabs>
                <w:tab w:val="left" w:pos="1080"/>
                <w:tab w:val="left" w:pos="1418"/>
                <w:tab w:val="left" w:pos="1701"/>
              </w:tabs>
              <w:ind w:right="55"/>
              <w:rPr>
                <w:rFonts w:ascii="TH SarabunIT๙" w:hAnsi="TH SarabunIT๙" w:cs="TH SarabunIT๙"/>
                <w:color w:val="000000"/>
                <w:spacing w:val="8"/>
                <w:cs/>
              </w:rPr>
            </w:pPr>
            <w:r w:rsidRPr="00416A1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416A1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ผู้บังคับบัญชาทุกระดับชั้น ต้องกำกับ ดูแล และตรวจสอบการปฏิบัติงานของผู้ใต้บังคับบัญชาให้เป็นไปตามคู่มือการปฏิบัติงานหรือคู่มือการให้บริการประชาชน เพื่อให้การใช้ดุลพินิจเป็นไปด้วย</w:t>
            </w:r>
            <w:r w:rsidR="00802B2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ความถูกต้อง</w:t>
            </w:r>
          </w:p>
        </w:tc>
        <w:tc>
          <w:tcPr>
            <w:tcW w:w="1260" w:type="dxa"/>
            <w:shd w:val="clear" w:color="auto" w:fill="auto"/>
          </w:tcPr>
          <w:p w14:paraId="0306B592" w14:textId="7D9C6F21" w:rsidR="00E435E8" w:rsidRPr="00416A1F" w:rsidRDefault="00E435E8" w:rsidP="00F81B71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35" w:type="dxa"/>
            <w:shd w:val="clear" w:color="auto" w:fill="auto"/>
          </w:tcPr>
          <w:p w14:paraId="33706181" w14:textId="77777777" w:rsidR="00C703F8" w:rsidRPr="00416A1F" w:rsidRDefault="001274F7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64</w:t>
            </w:r>
          </w:p>
          <w:p w14:paraId="795965EF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75A86B05" w14:textId="77777777" w:rsidR="00E435E8" w:rsidRPr="00416A1F" w:rsidRDefault="001274F7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64</w:t>
            </w:r>
          </w:p>
        </w:tc>
        <w:tc>
          <w:tcPr>
            <w:tcW w:w="2024" w:type="dxa"/>
            <w:shd w:val="clear" w:color="auto" w:fill="auto"/>
          </w:tcPr>
          <w:p w14:paraId="591E9FEB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</w:t>
            </w:r>
          </w:p>
          <w:p w14:paraId="06E9D304" w14:textId="77777777" w:rsidR="00C703F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  <w:p w14:paraId="5350EF5B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ให้ผู้บริหารทราบ</w:t>
            </w:r>
          </w:p>
          <w:p w14:paraId="62FB6B05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อย่างน้อยปีละ 1 ครั้ง</w:t>
            </w:r>
          </w:p>
        </w:tc>
      </w:tr>
      <w:tr w:rsidR="00E435E8" w:rsidRPr="00416A1F" w14:paraId="30520AA7" w14:textId="77777777" w:rsidTr="00416A1F">
        <w:trPr>
          <w:trHeight w:val="2651"/>
        </w:trPr>
        <w:tc>
          <w:tcPr>
            <w:tcW w:w="1951" w:type="dxa"/>
            <w:shd w:val="clear" w:color="auto" w:fill="auto"/>
          </w:tcPr>
          <w:p w14:paraId="214ED2E2" w14:textId="77777777" w:rsidR="00E435E8" w:rsidRPr="00416A1F" w:rsidRDefault="00E435E8" w:rsidP="00416A1F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มาตรการป้องกันการขัดกันระหว่างผลประโยชน์ส่วนตนกับผลประโยชน์ส่วนรวม</w:t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หรือผลประโยชน์ทับซ้อน</w:t>
            </w:r>
          </w:p>
          <w:p w14:paraId="67FCE47E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4" w:type="dxa"/>
            <w:shd w:val="clear" w:color="auto" w:fill="auto"/>
          </w:tcPr>
          <w:p w14:paraId="6BD69F0C" w14:textId="77777777" w:rsidR="001D193B" w:rsidRPr="00416A1F" w:rsidRDefault="00E05E97" w:rsidP="00416A1F">
            <w:pPr>
              <w:pStyle w:val="a4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</w:rPr>
              <w:t xml:space="preserve">1. </w:t>
            </w:r>
            <w:r w:rsidRPr="00416A1F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กำหนดและดำเนินการตาม</w:t>
            </w: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แนวทางการจัดการเพื่อป้องกันผลประโยชน์ทับซ้อนให้เจ้าหน้าที่ของรัฐ</w:t>
            </w:r>
          </w:p>
          <w:p w14:paraId="23A07111" w14:textId="77777777" w:rsidR="00E05E97" w:rsidRPr="00416A1F" w:rsidRDefault="001D193B" w:rsidP="00416A1F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1"/>
                <w:szCs w:val="31"/>
                <w:cs/>
              </w:rPr>
              <w:t>2. จัดทำคู่มือการ</w:t>
            </w:r>
            <w:r w:rsidRPr="00416A1F">
              <w:rPr>
                <w:rFonts w:ascii="TH SarabunIT๙" w:hAnsi="TH SarabunIT๙" w:cs="TH SarabunIT๙"/>
                <w:sz w:val="31"/>
                <w:szCs w:val="31"/>
                <w:cs/>
              </w:rPr>
              <w:t>ป้องกัน</w:t>
            </w:r>
            <w:r w:rsidR="006B4C3A" w:rsidRPr="00416A1F">
              <w:rPr>
                <w:rFonts w:ascii="TH SarabunIT๙" w:hAnsi="TH SarabunIT๙" w:cs="TH SarabunIT๙"/>
                <w:sz w:val="31"/>
                <w:szCs w:val="31"/>
                <w:cs/>
              </w:rPr>
              <w:t>การ</w:t>
            </w:r>
            <w:r w:rsidRPr="00416A1F">
              <w:rPr>
                <w:rFonts w:ascii="TH SarabunIT๙" w:hAnsi="TH SarabunIT๙" w:cs="TH SarabunIT๙"/>
                <w:sz w:val="31"/>
                <w:szCs w:val="31"/>
                <w:cs/>
              </w:rPr>
              <w:t>ขัดกัน</w:t>
            </w: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ระหว่างผลประโยชน์ส่วนตนกับผลประโยชน์ส่วนรวม</w:t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หรือผลประโยชน์ทับซ้อน</w:t>
            </w:r>
          </w:p>
        </w:tc>
        <w:tc>
          <w:tcPr>
            <w:tcW w:w="1260" w:type="dxa"/>
            <w:shd w:val="clear" w:color="auto" w:fill="auto"/>
          </w:tcPr>
          <w:p w14:paraId="5D1E6D9E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73603B6F" w14:textId="756041E4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14:paraId="4DD506E3" w14:textId="77777777" w:rsidR="00E435E8" w:rsidRPr="00416A1F" w:rsidRDefault="001274F7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64</w:t>
            </w:r>
          </w:p>
          <w:p w14:paraId="00760C29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4BBD1E44" w14:textId="77777777" w:rsidR="00E435E8" w:rsidRPr="00416A1F" w:rsidRDefault="001274F7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64</w:t>
            </w:r>
          </w:p>
        </w:tc>
        <w:tc>
          <w:tcPr>
            <w:tcW w:w="2024" w:type="dxa"/>
            <w:shd w:val="clear" w:color="auto" w:fill="auto"/>
          </w:tcPr>
          <w:p w14:paraId="313EF856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</w:t>
            </w:r>
          </w:p>
          <w:p w14:paraId="57C9D42E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  <w:p w14:paraId="74DDD9DA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ให้ผู้บริหารทราบ</w:t>
            </w:r>
          </w:p>
          <w:p w14:paraId="7DFB64AC" w14:textId="77777777" w:rsidR="00E435E8" w:rsidRPr="00416A1F" w:rsidRDefault="00E435E8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อย่างน้อยปีละ 1 ครั้ง</w:t>
            </w:r>
          </w:p>
        </w:tc>
      </w:tr>
      <w:tr w:rsidR="00601C67" w:rsidRPr="00416A1F" w14:paraId="5052C141" w14:textId="77777777" w:rsidTr="00416A1F">
        <w:trPr>
          <w:trHeight w:val="285"/>
        </w:trPr>
        <w:tc>
          <w:tcPr>
            <w:tcW w:w="1951" w:type="dxa"/>
            <w:shd w:val="clear" w:color="auto" w:fill="auto"/>
          </w:tcPr>
          <w:p w14:paraId="566F7F5C" w14:textId="77777777" w:rsidR="00601C67" w:rsidRPr="00416A1F" w:rsidRDefault="00601C67" w:rsidP="00416A1F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มาตรการป้องกันการรับสินบน</w:t>
            </w:r>
          </w:p>
        </w:tc>
        <w:tc>
          <w:tcPr>
            <w:tcW w:w="3094" w:type="dxa"/>
            <w:shd w:val="clear" w:color="auto" w:fill="auto"/>
          </w:tcPr>
          <w:p w14:paraId="0E75CC55" w14:textId="77777777" w:rsidR="00601C67" w:rsidRPr="00416A1F" w:rsidRDefault="00601C67" w:rsidP="00416A1F">
            <w:pPr>
              <w:pStyle w:val="a4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1. จัดทำประกาศ</w:t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มาตรการป้องกันการรับสินบน</w:t>
            </w:r>
          </w:p>
          <w:p w14:paraId="582C9F89" w14:textId="77777777" w:rsidR="00601C67" w:rsidRPr="00416A1F" w:rsidRDefault="00601C67" w:rsidP="00416A1F">
            <w:pPr>
              <w:pStyle w:val="a4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2. จัดทำคู่มือการป้องกันการรับสินบน</w:t>
            </w:r>
          </w:p>
        </w:tc>
        <w:tc>
          <w:tcPr>
            <w:tcW w:w="1260" w:type="dxa"/>
            <w:shd w:val="clear" w:color="auto" w:fill="auto"/>
          </w:tcPr>
          <w:p w14:paraId="42F12FA0" w14:textId="77777777" w:rsidR="00601C67" w:rsidRPr="00416A1F" w:rsidRDefault="00601C67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39BCD355" w14:textId="08CCC03E" w:rsidR="00601C67" w:rsidRPr="00416A1F" w:rsidRDefault="00601C67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14:paraId="1C04454A" w14:textId="77777777" w:rsidR="00601C67" w:rsidRPr="00416A1F" w:rsidRDefault="001274F7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64</w:t>
            </w:r>
          </w:p>
          <w:p w14:paraId="6AE2E074" w14:textId="77777777" w:rsidR="00601C67" w:rsidRPr="00416A1F" w:rsidRDefault="00601C67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1CC9A14D" w14:textId="77777777" w:rsidR="00601C67" w:rsidRPr="00416A1F" w:rsidRDefault="00F81B71" w:rsidP="00416A1F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="001274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2024" w:type="dxa"/>
            <w:shd w:val="clear" w:color="auto" w:fill="auto"/>
          </w:tcPr>
          <w:p w14:paraId="7E3DD4D2" w14:textId="77777777" w:rsidR="00601C67" w:rsidRPr="00416A1F" w:rsidRDefault="00601C67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</w:t>
            </w:r>
          </w:p>
          <w:p w14:paraId="251A71EE" w14:textId="77777777" w:rsidR="00601C67" w:rsidRPr="00416A1F" w:rsidRDefault="00601C67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  <w:p w14:paraId="029171D6" w14:textId="77777777" w:rsidR="00601C67" w:rsidRPr="00416A1F" w:rsidRDefault="00601C67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ให้ผู้บริหารทราบ</w:t>
            </w:r>
          </w:p>
          <w:p w14:paraId="20C8BEF7" w14:textId="77777777" w:rsidR="00601C67" w:rsidRPr="00416A1F" w:rsidRDefault="00601C67" w:rsidP="00416A1F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อย่างน้อยปีละ 1 ครั้ง</w:t>
            </w:r>
          </w:p>
        </w:tc>
      </w:tr>
    </w:tbl>
    <w:p w14:paraId="11CCBBF3" w14:textId="77777777" w:rsidR="00FF781D" w:rsidRDefault="00FF781D" w:rsidP="00E05E97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</w:rPr>
      </w:pPr>
    </w:p>
    <w:p w14:paraId="76530AE0" w14:textId="77777777" w:rsidR="00802B2E" w:rsidRDefault="00802B2E" w:rsidP="00E05E97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94"/>
        <w:gridCol w:w="1260"/>
        <w:gridCol w:w="1135"/>
        <w:gridCol w:w="2024"/>
      </w:tblGrid>
      <w:tr w:rsidR="00802B2E" w:rsidRPr="00416A1F" w14:paraId="73B1DF61" w14:textId="77777777" w:rsidTr="00172442">
        <w:trPr>
          <w:trHeight w:val="285"/>
        </w:trPr>
        <w:tc>
          <w:tcPr>
            <w:tcW w:w="1951" w:type="dxa"/>
            <w:shd w:val="clear" w:color="auto" w:fill="9FA1E3"/>
            <w:vAlign w:val="center"/>
          </w:tcPr>
          <w:p w14:paraId="6AD53D04" w14:textId="77777777" w:rsidR="00802B2E" w:rsidRPr="00416A1F" w:rsidRDefault="00802B2E" w:rsidP="00802B2E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มาตรการ/แนวทาง</w:t>
            </w:r>
          </w:p>
        </w:tc>
        <w:tc>
          <w:tcPr>
            <w:tcW w:w="3094" w:type="dxa"/>
            <w:shd w:val="clear" w:color="auto" w:fill="9FA1E3"/>
            <w:vAlign w:val="center"/>
          </w:tcPr>
          <w:p w14:paraId="1192B638" w14:textId="77777777" w:rsidR="00802B2E" w:rsidRPr="00416A1F" w:rsidRDefault="00802B2E" w:rsidP="00802B2E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1260" w:type="dxa"/>
            <w:shd w:val="clear" w:color="auto" w:fill="9FA1E3"/>
            <w:vAlign w:val="center"/>
          </w:tcPr>
          <w:p w14:paraId="44654E3F" w14:textId="77777777" w:rsidR="00802B2E" w:rsidRPr="00416A1F" w:rsidRDefault="00802B2E" w:rsidP="00802B2E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5" w:type="dxa"/>
            <w:shd w:val="clear" w:color="auto" w:fill="9FA1E3"/>
            <w:vAlign w:val="center"/>
          </w:tcPr>
          <w:p w14:paraId="7D77A0CC" w14:textId="77777777" w:rsidR="00802B2E" w:rsidRPr="00416A1F" w:rsidRDefault="00802B2E" w:rsidP="00802B2E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7160B11C" w14:textId="77777777" w:rsidR="00802B2E" w:rsidRPr="00416A1F" w:rsidRDefault="00802B2E" w:rsidP="00802B2E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024" w:type="dxa"/>
            <w:shd w:val="clear" w:color="auto" w:fill="9FA1E3"/>
            <w:vAlign w:val="center"/>
          </w:tcPr>
          <w:p w14:paraId="25777AE1" w14:textId="77777777" w:rsidR="00802B2E" w:rsidRPr="00416A1F" w:rsidRDefault="00802B2E" w:rsidP="00802B2E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การติดตามผล</w:t>
            </w:r>
          </w:p>
        </w:tc>
      </w:tr>
      <w:tr w:rsidR="00CE60C9" w:rsidRPr="00416A1F" w14:paraId="091D198B" w14:textId="77777777" w:rsidTr="0007184F">
        <w:trPr>
          <w:trHeight w:val="285"/>
        </w:trPr>
        <w:tc>
          <w:tcPr>
            <w:tcW w:w="1951" w:type="dxa"/>
            <w:shd w:val="clear" w:color="auto" w:fill="auto"/>
          </w:tcPr>
          <w:p w14:paraId="09D37DAF" w14:textId="77777777" w:rsidR="00CE60C9" w:rsidRPr="00416A1F" w:rsidRDefault="00CE60C9" w:rsidP="00CE60C9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</w:t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ให้ผู้มีส่วนได้ส่วนเสียมี</w:t>
            </w: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ส่วนร่วม</w:t>
            </w:r>
          </w:p>
        </w:tc>
        <w:tc>
          <w:tcPr>
            <w:tcW w:w="3094" w:type="dxa"/>
            <w:shd w:val="clear" w:color="auto" w:fill="auto"/>
          </w:tcPr>
          <w:p w14:paraId="1189565A" w14:textId="77777777" w:rsidR="00CE60C9" w:rsidRPr="00416A1F" w:rsidRDefault="00CE60C9" w:rsidP="00CE60C9">
            <w:pPr>
              <w:pStyle w:val="a4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1. เปิดเผยข้อมูลข่าวสารด้วยช่องทางต่าง ๆ</w:t>
            </w:r>
          </w:p>
          <w:p w14:paraId="5CC281E0" w14:textId="77777777" w:rsidR="00CE60C9" w:rsidRPr="00416A1F" w:rsidRDefault="00CE60C9" w:rsidP="00CE60C9">
            <w:pPr>
              <w:pStyle w:val="a4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2. จัดทำช่องทางให้ผู้รับบริการ หรือผู้มีส่วนได้ส่วนเสียได้มีส่วนร่วมแสดงความคิดเห็น ข้อเสนอแนะ</w:t>
            </w:r>
          </w:p>
        </w:tc>
        <w:tc>
          <w:tcPr>
            <w:tcW w:w="1260" w:type="dxa"/>
            <w:shd w:val="clear" w:color="auto" w:fill="auto"/>
          </w:tcPr>
          <w:p w14:paraId="2CFD5DA5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0EFE52AB" w14:textId="31F7BA1B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14:paraId="4DB627C9" w14:textId="77777777" w:rsidR="00CE60C9" w:rsidRPr="00416A1F" w:rsidRDefault="001274F7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64</w:t>
            </w:r>
          </w:p>
          <w:p w14:paraId="602136AA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753B0021" w14:textId="77777777" w:rsidR="00CE60C9" w:rsidRPr="00416A1F" w:rsidRDefault="001274F7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64</w:t>
            </w:r>
          </w:p>
        </w:tc>
        <w:tc>
          <w:tcPr>
            <w:tcW w:w="2024" w:type="dxa"/>
            <w:shd w:val="clear" w:color="auto" w:fill="auto"/>
          </w:tcPr>
          <w:p w14:paraId="7380F329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</w:t>
            </w:r>
          </w:p>
          <w:p w14:paraId="34FD71CB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  <w:p w14:paraId="7A0342FF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ให้ผู้บริหารทราบ</w:t>
            </w:r>
          </w:p>
          <w:p w14:paraId="6A2E3110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อย่างน้อยปีละ 1 ครั้ง</w:t>
            </w:r>
          </w:p>
        </w:tc>
      </w:tr>
      <w:tr w:rsidR="00CE60C9" w:rsidRPr="00416A1F" w14:paraId="38372059" w14:textId="77777777" w:rsidTr="0007184F">
        <w:trPr>
          <w:trHeight w:val="285"/>
        </w:trPr>
        <w:tc>
          <w:tcPr>
            <w:tcW w:w="1951" w:type="dxa"/>
            <w:shd w:val="clear" w:color="auto" w:fill="auto"/>
          </w:tcPr>
          <w:p w14:paraId="3C699E19" w14:textId="77777777" w:rsidR="00CE60C9" w:rsidRPr="00416A1F" w:rsidRDefault="00CE60C9" w:rsidP="00CE60C9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3094" w:type="dxa"/>
            <w:shd w:val="clear" w:color="auto" w:fill="auto"/>
          </w:tcPr>
          <w:p w14:paraId="3AE2EC31" w14:textId="77777777" w:rsidR="00CE60C9" w:rsidRPr="00416A1F" w:rsidRDefault="00CE60C9" w:rsidP="00CE60C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t>๑. จัดให้มีช่องทางในการบริการข้อมูลข่าวสารตามมาตรา ๙ ของพระราชบัญญัติข้อมูลข่าวสารของราชการ พ.ศ. ๒๕๔๐ และข้อมูล</w:t>
            </w: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ที่ต้องเปิดเผยต่อสาธารณะ</w:t>
            </w:r>
          </w:p>
        </w:tc>
        <w:tc>
          <w:tcPr>
            <w:tcW w:w="1260" w:type="dxa"/>
            <w:shd w:val="clear" w:color="auto" w:fill="auto"/>
          </w:tcPr>
          <w:p w14:paraId="2E8BD5BD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45938781" w14:textId="07AB5E6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14:paraId="47C24385" w14:textId="77777777" w:rsidR="00CE60C9" w:rsidRPr="00416A1F" w:rsidRDefault="001274F7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64</w:t>
            </w:r>
          </w:p>
          <w:p w14:paraId="02A50F20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1141EEE2" w14:textId="77777777" w:rsidR="00CE60C9" w:rsidRPr="00416A1F" w:rsidRDefault="001274F7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64</w:t>
            </w:r>
          </w:p>
        </w:tc>
        <w:tc>
          <w:tcPr>
            <w:tcW w:w="2024" w:type="dxa"/>
            <w:shd w:val="clear" w:color="auto" w:fill="auto"/>
          </w:tcPr>
          <w:p w14:paraId="297606AF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</w:t>
            </w:r>
          </w:p>
          <w:p w14:paraId="2FEB22FE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  <w:p w14:paraId="6AAA45AF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ให้ผู้บริหารทราบ</w:t>
            </w:r>
          </w:p>
          <w:p w14:paraId="21403B7E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อย่างน้อยปีละ 1 ครั้ง</w:t>
            </w:r>
          </w:p>
        </w:tc>
      </w:tr>
      <w:tr w:rsidR="00CE60C9" w:rsidRPr="00416A1F" w14:paraId="24C25A53" w14:textId="77777777" w:rsidTr="0007184F">
        <w:trPr>
          <w:trHeight w:val="285"/>
        </w:trPr>
        <w:tc>
          <w:tcPr>
            <w:tcW w:w="1951" w:type="dxa"/>
            <w:shd w:val="clear" w:color="auto" w:fill="auto"/>
          </w:tcPr>
          <w:p w14:paraId="35E0CC6D" w14:textId="77777777" w:rsidR="00CE60C9" w:rsidRPr="00416A1F" w:rsidRDefault="00CE60C9" w:rsidP="00CE60C9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มาตรการส่งเสริมความโปร่งใสใน</w:t>
            </w:r>
          </w:p>
          <w:p w14:paraId="0C0F4020" w14:textId="77777777" w:rsidR="00CE60C9" w:rsidRPr="00416A1F" w:rsidRDefault="00CE60C9" w:rsidP="00CE60C9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3094" w:type="dxa"/>
            <w:shd w:val="clear" w:color="auto" w:fill="auto"/>
          </w:tcPr>
          <w:p w14:paraId="401BCCE3" w14:textId="77777777" w:rsidR="00CE60C9" w:rsidRPr="00416A1F" w:rsidRDefault="00CE60C9" w:rsidP="00CE60C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การจัดทำแผนปฏิบัติการจัดซื้อจัดจ้าง</w:t>
            </w:r>
          </w:p>
          <w:p w14:paraId="05900253" w14:textId="77777777" w:rsidR="00CE60C9" w:rsidRPr="00416A1F" w:rsidRDefault="00CE60C9" w:rsidP="00CE60C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จัดทำร่างขอบเขตของงานหรือรายละเอียดคุณลักษณะเฉพาะของพัสดุหรือแบบรูปรายงานงานก่อสร้าง รวมทั้งกำหนดหลักเกณฑ์การพิจารณาคัดเลือกข้อเสนอ</w:t>
            </w:r>
          </w:p>
          <w:p w14:paraId="00B5E62D" w14:textId="77777777" w:rsidR="00CE60C9" w:rsidRPr="00416A1F" w:rsidRDefault="00CE60C9" w:rsidP="00CE60C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กำหนดราคากลางให้เป็นไปตามแนวทางมติคณะรัฐมนตรี หรือกระทรวงการคลัง พร้อมประกาศ</w:t>
            </w:r>
            <w:r w:rsidRPr="00416A1F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เผยแพร่ราคากลางและรายละเอียด</w:t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การคำนวณราคากลางในช่องทาง</w:t>
            </w: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260" w:type="dxa"/>
            <w:shd w:val="clear" w:color="auto" w:fill="auto"/>
          </w:tcPr>
          <w:p w14:paraId="5D4BEC6A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5" w:type="dxa"/>
            <w:shd w:val="clear" w:color="auto" w:fill="auto"/>
          </w:tcPr>
          <w:p w14:paraId="44B994D2" w14:textId="77777777" w:rsidR="00CE60C9" w:rsidRPr="00416A1F" w:rsidRDefault="001274F7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64</w:t>
            </w:r>
          </w:p>
          <w:p w14:paraId="1E8F1A54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72F1BA6A" w14:textId="77777777" w:rsidR="00CE60C9" w:rsidRPr="00416A1F" w:rsidRDefault="001274F7" w:rsidP="00CE60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64</w:t>
            </w:r>
          </w:p>
        </w:tc>
        <w:tc>
          <w:tcPr>
            <w:tcW w:w="2024" w:type="dxa"/>
            <w:shd w:val="clear" w:color="auto" w:fill="auto"/>
          </w:tcPr>
          <w:p w14:paraId="3E8973A9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</w:t>
            </w:r>
          </w:p>
          <w:p w14:paraId="3A26FDAD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  <w:p w14:paraId="04DEA32D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ให้ผู้บริหารทราบ</w:t>
            </w:r>
          </w:p>
          <w:p w14:paraId="6C26BA34" w14:textId="77777777" w:rsidR="00CE60C9" w:rsidRPr="00416A1F" w:rsidRDefault="00CE60C9" w:rsidP="00CE60C9">
            <w:pPr>
              <w:pStyle w:val="Default"/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อย่างน้อยปีละ 1 ครั้ง</w:t>
            </w:r>
          </w:p>
        </w:tc>
      </w:tr>
    </w:tbl>
    <w:p w14:paraId="4F0FD853" w14:textId="77777777" w:rsidR="00802B2E" w:rsidRPr="00E05E97" w:rsidRDefault="00802B2E" w:rsidP="00E05E97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s/>
        </w:rPr>
      </w:pPr>
    </w:p>
    <w:sectPr w:rsidR="00802B2E" w:rsidRPr="00E05E97" w:rsidSect="00170FC5">
      <w:headerReference w:type="default" r:id="rId7"/>
      <w:pgSz w:w="11906" w:h="16838"/>
      <w:pgMar w:top="1440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718D" w14:textId="77777777" w:rsidR="002D27B5" w:rsidRDefault="002D27B5" w:rsidP="00170FC5">
      <w:pPr>
        <w:spacing w:after="0" w:line="240" w:lineRule="auto"/>
      </w:pPr>
      <w:r>
        <w:separator/>
      </w:r>
    </w:p>
  </w:endnote>
  <w:endnote w:type="continuationSeparator" w:id="0">
    <w:p w14:paraId="7E2F038C" w14:textId="77777777" w:rsidR="002D27B5" w:rsidRDefault="002D27B5" w:rsidP="0017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55BFB" w14:textId="77777777" w:rsidR="002D27B5" w:rsidRDefault="002D27B5" w:rsidP="00170FC5">
      <w:pPr>
        <w:spacing w:after="0" w:line="240" w:lineRule="auto"/>
      </w:pPr>
      <w:r>
        <w:separator/>
      </w:r>
    </w:p>
  </w:footnote>
  <w:footnote w:type="continuationSeparator" w:id="0">
    <w:p w14:paraId="5AB49BA7" w14:textId="77777777" w:rsidR="002D27B5" w:rsidRDefault="002D27B5" w:rsidP="0017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B674B" w14:textId="77777777" w:rsidR="00170FC5" w:rsidRPr="00170FC5" w:rsidRDefault="00170FC5" w:rsidP="00170FC5">
    <w:pPr>
      <w:pStyle w:val="a4"/>
      <w:jc w:val="center"/>
      <w:rPr>
        <w:rFonts w:ascii="TH SarabunIT๙" w:hAnsi="TH SarabunIT๙" w:cs="TH SarabunIT๙"/>
        <w:sz w:val="32"/>
        <w:szCs w:val="32"/>
      </w:rPr>
    </w:pPr>
    <w:r w:rsidRPr="00170FC5">
      <w:rPr>
        <w:rFonts w:ascii="TH SarabunIT๙" w:hAnsi="TH SarabunIT๙" w:cs="TH SarabunIT๙"/>
        <w:sz w:val="32"/>
        <w:szCs w:val="32"/>
      </w:rPr>
      <w:fldChar w:fldCharType="begin"/>
    </w:r>
    <w:r w:rsidRPr="00170FC5">
      <w:rPr>
        <w:rFonts w:ascii="TH SarabunIT๙" w:hAnsi="TH SarabunIT๙" w:cs="TH SarabunIT๙"/>
        <w:sz w:val="32"/>
        <w:szCs w:val="32"/>
      </w:rPr>
      <w:instrText>PAGE   \* MERGEFORMAT</w:instrText>
    </w:r>
    <w:r w:rsidRPr="00170FC5">
      <w:rPr>
        <w:rFonts w:ascii="TH SarabunIT๙" w:hAnsi="TH SarabunIT๙" w:cs="TH SarabunIT๙"/>
        <w:sz w:val="32"/>
        <w:szCs w:val="32"/>
      </w:rPr>
      <w:fldChar w:fldCharType="separate"/>
    </w:r>
    <w:r w:rsidR="001274F7" w:rsidRPr="001274F7">
      <w:rPr>
        <w:rFonts w:ascii="TH SarabunIT๙" w:hAnsi="TH SarabunIT๙" w:cs="TH SarabunIT๙"/>
        <w:noProof/>
        <w:sz w:val="32"/>
        <w:szCs w:val="32"/>
        <w:lang w:val="th-TH"/>
      </w:rPr>
      <w:t>-</w:t>
    </w:r>
    <w:r w:rsidR="001274F7">
      <w:rPr>
        <w:rFonts w:ascii="TH SarabunIT๙" w:hAnsi="TH SarabunIT๙" w:cs="TH SarabunIT๙"/>
        <w:noProof/>
        <w:sz w:val="32"/>
        <w:szCs w:val="32"/>
      </w:rPr>
      <w:t xml:space="preserve"> 2 -</w:t>
    </w:r>
    <w:r w:rsidRPr="00170FC5">
      <w:rPr>
        <w:rFonts w:ascii="TH SarabunIT๙" w:hAnsi="TH SarabunIT๙" w:cs="TH SarabunIT๙"/>
        <w:sz w:val="32"/>
        <w:szCs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9B"/>
    <w:rsid w:val="00014629"/>
    <w:rsid w:val="0002041C"/>
    <w:rsid w:val="00023742"/>
    <w:rsid w:val="0004160B"/>
    <w:rsid w:val="00052B31"/>
    <w:rsid w:val="0007184F"/>
    <w:rsid w:val="000744C5"/>
    <w:rsid w:val="0008219A"/>
    <w:rsid w:val="000A0420"/>
    <w:rsid w:val="000C3E31"/>
    <w:rsid w:val="000E1847"/>
    <w:rsid w:val="000F0157"/>
    <w:rsid w:val="000F09C2"/>
    <w:rsid w:val="0012399C"/>
    <w:rsid w:val="001274F7"/>
    <w:rsid w:val="00134ADB"/>
    <w:rsid w:val="001660F3"/>
    <w:rsid w:val="001679C1"/>
    <w:rsid w:val="001706A9"/>
    <w:rsid w:val="00170FC5"/>
    <w:rsid w:val="00172442"/>
    <w:rsid w:val="00183609"/>
    <w:rsid w:val="001A2B1B"/>
    <w:rsid w:val="001B6098"/>
    <w:rsid w:val="001D193B"/>
    <w:rsid w:val="001D291A"/>
    <w:rsid w:val="00202F0B"/>
    <w:rsid w:val="00212835"/>
    <w:rsid w:val="00275576"/>
    <w:rsid w:val="00277DB5"/>
    <w:rsid w:val="002801A8"/>
    <w:rsid w:val="0028609D"/>
    <w:rsid w:val="002A169A"/>
    <w:rsid w:val="002D27B5"/>
    <w:rsid w:val="002F18BB"/>
    <w:rsid w:val="00314F95"/>
    <w:rsid w:val="00315AEF"/>
    <w:rsid w:val="00325320"/>
    <w:rsid w:val="00361988"/>
    <w:rsid w:val="003706B1"/>
    <w:rsid w:val="00381AB5"/>
    <w:rsid w:val="00381B00"/>
    <w:rsid w:val="003A2E2C"/>
    <w:rsid w:val="003B0CD5"/>
    <w:rsid w:val="003B47FF"/>
    <w:rsid w:val="003D2CE0"/>
    <w:rsid w:val="00403460"/>
    <w:rsid w:val="0040632A"/>
    <w:rsid w:val="004152E0"/>
    <w:rsid w:val="00416A1F"/>
    <w:rsid w:val="00426DE4"/>
    <w:rsid w:val="00450041"/>
    <w:rsid w:val="00457C8A"/>
    <w:rsid w:val="004866BD"/>
    <w:rsid w:val="004A3B85"/>
    <w:rsid w:val="004E01C8"/>
    <w:rsid w:val="004E3DB5"/>
    <w:rsid w:val="00540B56"/>
    <w:rsid w:val="0055046F"/>
    <w:rsid w:val="005A26ED"/>
    <w:rsid w:val="005B78E9"/>
    <w:rsid w:val="005E6825"/>
    <w:rsid w:val="005F285C"/>
    <w:rsid w:val="00601C67"/>
    <w:rsid w:val="00605397"/>
    <w:rsid w:val="00616378"/>
    <w:rsid w:val="00663D04"/>
    <w:rsid w:val="006644AE"/>
    <w:rsid w:val="0067798A"/>
    <w:rsid w:val="00691302"/>
    <w:rsid w:val="006A0C5E"/>
    <w:rsid w:val="006B0B93"/>
    <w:rsid w:val="006B4C3A"/>
    <w:rsid w:val="006C29CB"/>
    <w:rsid w:val="006E093D"/>
    <w:rsid w:val="0074780F"/>
    <w:rsid w:val="007543D3"/>
    <w:rsid w:val="00760394"/>
    <w:rsid w:val="0076249B"/>
    <w:rsid w:val="00773849"/>
    <w:rsid w:val="00790B42"/>
    <w:rsid w:val="007A0A1D"/>
    <w:rsid w:val="007C7F9F"/>
    <w:rsid w:val="00802B2E"/>
    <w:rsid w:val="0083493C"/>
    <w:rsid w:val="008734C8"/>
    <w:rsid w:val="008B4690"/>
    <w:rsid w:val="008C7E56"/>
    <w:rsid w:val="008D2576"/>
    <w:rsid w:val="008D36BB"/>
    <w:rsid w:val="00910389"/>
    <w:rsid w:val="00915874"/>
    <w:rsid w:val="00937B2E"/>
    <w:rsid w:val="00961F63"/>
    <w:rsid w:val="009767D1"/>
    <w:rsid w:val="00985A1F"/>
    <w:rsid w:val="00991344"/>
    <w:rsid w:val="00996E0A"/>
    <w:rsid w:val="009B2872"/>
    <w:rsid w:val="009C2D51"/>
    <w:rsid w:val="009D200A"/>
    <w:rsid w:val="009F499A"/>
    <w:rsid w:val="00A156DD"/>
    <w:rsid w:val="00A216B1"/>
    <w:rsid w:val="00A2454D"/>
    <w:rsid w:val="00A30FE4"/>
    <w:rsid w:val="00A70CBB"/>
    <w:rsid w:val="00A87186"/>
    <w:rsid w:val="00A93F3B"/>
    <w:rsid w:val="00AA32F1"/>
    <w:rsid w:val="00B110A5"/>
    <w:rsid w:val="00B235EC"/>
    <w:rsid w:val="00B55B24"/>
    <w:rsid w:val="00B660F2"/>
    <w:rsid w:val="00BB0EBB"/>
    <w:rsid w:val="00BF5461"/>
    <w:rsid w:val="00C209D3"/>
    <w:rsid w:val="00C426D6"/>
    <w:rsid w:val="00C42C51"/>
    <w:rsid w:val="00C64A58"/>
    <w:rsid w:val="00C703F8"/>
    <w:rsid w:val="00C941C8"/>
    <w:rsid w:val="00CA196A"/>
    <w:rsid w:val="00CD026D"/>
    <w:rsid w:val="00CE60C9"/>
    <w:rsid w:val="00CF2893"/>
    <w:rsid w:val="00CF4F6E"/>
    <w:rsid w:val="00D02AA4"/>
    <w:rsid w:val="00D15E1C"/>
    <w:rsid w:val="00D302A6"/>
    <w:rsid w:val="00D361F3"/>
    <w:rsid w:val="00D47432"/>
    <w:rsid w:val="00D47606"/>
    <w:rsid w:val="00D82E77"/>
    <w:rsid w:val="00DB4811"/>
    <w:rsid w:val="00DB5F25"/>
    <w:rsid w:val="00DC0F4A"/>
    <w:rsid w:val="00DF15F3"/>
    <w:rsid w:val="00E00E9A"/>
    <w:rsid w:val="00E05E97"/>
    <w:rsid w:val="00E24981"/>
    <w:rsid w:val="00E435E8"/>
    <w:rsid w:val="00E60903"/>
    <w:rsid w:val="00E921A0"/>
    <w:rsid w:val="00E945C9"/>
    <w:rsid w:val="00EB1EA5"/>
    <w:rsid w:val="00EE7156"/>
    <w:rsid w:val="00EF694D"/>
    <w:rsid w:val="00F0505C"/>
    <w:rsid w:val="00F2383A"/>
    <w:rsid w:val="00F66518"/>
    <w:rsid w:val="00F72557"/>
    <w:rsid w:val="00F81B71"/>
    <w:rsid w:val="00F86DF2"/>
    <w:rsid w:val="00F9499C"/>
    <w:rsid w:val="00FB6BDC"/>
    <w:rsid w:val="00FC0615"/>
    <w:rsid w:val="00FC32A0"/>
    <w:rsid w:val="00FF6DB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8F31"/>
  <w15:docId w15:val="{BBDD4337-0F47-4DB5-B03E-4E516CD5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E60903"/>
    <w:pPr>
      <w:keepNext/>
      <w:spacing w:before="120" w:after="120" w:line="240" w:lineRule="auto"/>
      <w:jc w:val="center"/>
      <w:outlineLvl w:val="0"/>
    </w:pPr>
    <w:rPr>
      <w:rFonts w:ascii="Angsana New" w:eastAsia="Cordia New" w:hAnsi="Angsan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249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47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FC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170FC5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170FC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170FC5"/>
    <w:rPr>
      <w:sz w:val="22"/>
      <w:szCs w:val="28"/>
    </w:rPr>
  </w:style>
  <w:style w:type="character" w:styleId="a8">
    <w:name w:val="Emphasis"/>
    <w:uiPriority w:val="20"/>
    <w:qFormat/>
    <w:rsid w:val="00E945C9"/>
    <w:rPr>
      <w:i/>
      <w:iCs/>
    </w:rPr>
  </w:style>
  <w:style w:type="character" w:customStyle="1" w:styleId="10">
    <w:name w:val="หัวเรื่อง 1 อักขระ"/>
    <w:link w:val="1"/>
    <w:rsid w:val="00E60903"/>
    <w:rPr>
      <w:rFonts w:ascii="Angsana New" w:eastAsia="Cordia New" w:hAnsi="Angsana New" w:cs="Angsana New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F4F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CF4F6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1C2D-6611-4846-8F83-9DACEF8F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2149</Characters>
  <Application>Microsoft Office Word</Application>
  <DocSecurity>0</DocSecurity>
  <Lines>49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สมพร มานะจิตต์</dc:creator>
  <cp:keywords/>
  <dc:description/>
  <cp:lastModifiedBy>USER</cp:lastModifiedBy>
  <cp:revision>6</cp:revision>
  <cp:lastPrinted>2021-04-21T04:22:00Z</cp:lastPrinted>
  <dcterms:created xsi:type="dcterms:W3CDTF">2022-01-12T06:59:00Z</dcterms:created>
  <dcterms:modified xsi:type="dcterms:W3CDTF">2022-04-22T08:01:00Z</dcterms:modified>
</cp:coreProperties>
</file>